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E265" w14:textId="6DD43415" w:rsidR="00D42C37" w:rsidRDefault="00D42C37" w:rsidP="000F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Xxxxxxx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xxxxxxxx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xxxxxxxxxxx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xx </w:t>
      </w:r>
      <w:proofErr w:type="spellStart"/>
      <w:r>
        <w:rPr>
          <w:rFonts w:ascii="Times New Roman" w:hAnsi="Times New Roman"/>
          <w:b/>
          <w:sz w:val="28"/>
          <w:szCs w:val="28"/>
        </w:rPr>
        <w:t>xxxxx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1C664DB" w14:textId="77777777" w:rsidR="000F0FF4" w:rsidRPr="00E42014" w:rsidRDefault="000F0FF4" w:rsidP="000F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317F476" w14:textId="79AF3D1E" w:rsidR="000F0FF4" w:rsidRPr="005073E0" w:rsidRDefault="00D42C37" w:rsidP="000F0FF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Author, Author, </w:t>
      </w:r>
      <w:r w:rsidR="000F0FF4">
        <w:rPr>
          <w:rFonts w:ascii="Times New Roman" w:hAnsi="Times New Roman"/>
          <w:noProof/>
          <w:sz w:val="24"/>
          <w:szCs w:val="24"/>
          <w:lang w:val="en-US"/>
        </w:rPr>
        <w:t>Author*</w:t>
      </w:r>
    </w:p>
    <w:p w14:paraId="690A109B" w14:textId="4DC4214B" w:rsidR="000F0FF4" w:rsidRDefault="000F0FF4" w:rsidP="000F0F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lang w:val="en-GB"/>
        </w:rPr>
      </w:pPr>
      <w:r w:rsidRPr="00D42C37">
        <w:rPr>
          <w:rFonts w:ascii="Times New Roman" w:hAnsi="Times New Roman"/>
          <w:iCs/>
          <w:lang w:val="en-GB"/>
        </w:rPr>
        <w:t xml:space="preserve">Department of </w:t>
      </w:r>
      <w:proofErr w:type="spellStart"/>
      <w:r w:rsidR="00D42C37" w:rsidRPr="00D42C37">
        <w:rPr>
          <w:rFonts w:ascii="Times New Roman" w:hAnsi="Times New Roman"/>
          <w:iCs/>
          <w:lang w:val="en-GB"/>
        </w:rPr>
        <w:t>Xxxxxxxxxx</w:t>
      </w:r>
      <w:proofErr w:type="spellEnd"/>
    </w:p>
    <w:p w14:paraId="02756C12" w14:textId="400136DC" w:rsidR="00D42C37" w:rsidRDefault="00D42C37" w:rsidP="000F0F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lang w:val="en-GB"/>
        </w:rPr>
      </w:pPr>
      <w:r>
        <w:rPr>
          <w:rFonts w:ascii="Times New Roman" w:hAnsi="Times New Roman"/>
          <w:iCs/>
          <w:lang w:val="en-GB"/>
        </w:rPr>
        <w:t>Institute Name</w:t>
      </w:r>
    </w:p>
    <w:p w14:paraId="615C669F" w14:textId="5EF4410F" w:rsidR="00CB5B56" w:rsidRPr="00D42C37" w:rsidRDefault="00CB5B56" w:rsidP="000F0F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lang w:val="en-GB"/>
        </w:rPr>
      </w:pPr>
      <w:r>
        <w:rPr>
          <w:rFonts w:ascii="Times New Roman" w:hAnsi="Times New Roman"/>
          <w:iCs/>
          <w:lang w:val="en-GB"/>
        </w:rPr>
        <w:t>Address</w:t>
      </w:r>
    </w:p>
    <w:p w14:paraId="2CB92AFD" w14:textId="6227EFE8" w:rsidR="000F0FF4" w:rsidRPr="00BA15D4" w:rsidRDefault="000F0FF4" w:rsidP="00D42C37">
      <w:pPr>
        <w:tabs>
          <w:tab w:val="left" w:pos="1690"/>
          <w:tab w:val="center" w:pos="4513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ab/>
      </w:r>
      <w:r>
        <w:rPr>
          <w:rFonts w:ascii="Times New Roman" w:hAnsi="Times New Roman"/>
          <w:i/>
          <w:lang w:val="en-GB"/>
        </w:rPr>
        <w:tab/>
      </w:r>
      <w:r>
        <w:rPr>
          <w:rFonts w:ascii="Times New Roman" w:hAnsi="Times New Roman"/>
          <w:lang w:val="en-GB"/>
        </w:rPr>
        <w:t>(E-mail</w:t>
      </w:r>
      <w:r w:rsidR="00D42C37">
        <w:rPr>
          <w:rFonts w:ascii="Times New Roman" w:hAnsi="Times New Roman"/>
          <w:lang w:val="en-GB"/>
        </w:rPr>
        <w:t>*</w:t>
      </w:r>
      <w:r>
        <w:rPr>
          <w:rFonts w:ascii="Times New Roman" w:hAnsi="Times New Roman"/>
          <w:lang w:val="en-GB"/>
        </w:rPr>
        <w:t xml:space="preserve">: </w:t>
      </w:r>
      <w:r w:rsidR="00D42C37">
        <w:rPr>
          <w:rFonts w:ascii="Times New Roman" w:hAnsi="Times New Roman"/>
          <w:lang w:val="en-GB"/>
        </w:rPr>
        <w:t>……………………….</w:t>
      </w:r>
      <w:r>
        <w:rPr>
          <w:rFonts w:ascii="Times New Roman" w:hAnsi="Times New Roman"/>
          <w:lang w:val="en-GB"/>
        </w:rPr>
        <w:t>)</w:t>
      </w:r>
    </w:p>
    <w:p w14:paraId="56B30719" w14:textId="77777777" w:rsidR="000F0FF4" w:rsidRDefault="000F0FF4" w:rsidP="000F0FF4">
      <w:pPr>
        <w:autoSpaceDE w:val="0"/>
        <w:autoSpaceDN w:val="0"/>
        <w:adjustRightInd w:val="0"/>
        <w:spacing w:after="0"/>
        <w:rPr>
          <w:rFonts w:ascii="Times New Roman" w:hAnsi="Times New Roman"/>
          <w:i/>
          <w:lang w:val="en-GB"/>
        </w:rPr>
      </w:pPr>
    </w:p>
    <w:p w14:paraId="2D242618" w14:textId="77777777" w:rsidR="000F0FF4" w:rsidRDefault="000F0FF4" w:rsidP="000F0FF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5C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Abstract:  </w:t>
      </w:r>
    </w:p>
    <w:p w14:paraId="5CC7FC00" w14:textId="77777777" w:rsidR="000F0FF4" w:rsidRPr="004E0C9C" w:rsidRDefault="000F0FF4" w:rsidP="000F0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B6516" w14:textId="77777777" w:rsidR="000F0FF4" w:rsidRDefault="000F0FF4" w:rsidP="000F0FF4">
      <w:pPr>
        <w:jc w:val="center"/>
        <w:rPr>
          <w:noProof/>
          <w:lang w:eastAsia="en-IN"/>
        </w:rPr>
      </w:pPr>
    </w:p>
    <w:p w14:paraId="5901FC12" w14:textId="77777777" w:rsidR="000F0FF4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</w:p>
    <w:p w14:paraId="3C301AC7" w14:textId="77777777" w:rsidR="000F0FF4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</w:p>
    <w:p w14:paraId="1C800EC6" w14:textId="77777777" w:rsidR="000F0FF4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</w:p>
    <w:p w14:paraId="77C38A88" w14:textId="77777777" w:rsidR="000F0FF4" w:rsidRPr="007E1792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  <w:r w:rsidRPr="007E1792">
        <w:rPr>
          <w:rFonts w:ascii="Times New Roman" w:hAnsi="Times New Roman"/>
          <w:b/>
          <w:bCs/>
          <w:noProof/>
          <w:lang w:eastAsia="en-IN"/>
        </w:rPr>
        <w:t>Figure:</w:t>
      </w:r>
    </w:p>
    <w:p w14:paraId="23A683FC" w14:textId="77777777" w:rsidR="000F0FF4" w:rsidRPr="007E1792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</w:p>
    <w:p w14:paraId="462228B2" w14:textId="77777777" w:rsidR="000F0FF4" w:rsidRPr="007E1792" w:rsidRDefault="000F0FF4" w:rsidP="000F0FF4">
      <w:pPr>
        <w:jc w:val="both"/>
        <w:rPr>
          <w:rFonts w:ascii="Times New Roman" w:hAnsi="Times New Roman"/>
          <w:b/>
          <w:bCs/>
        </w:rPr>
      </w:pPr>
      <w:r w:rsidRPr="007E1792">
        <w:rPr>
          <w:rFonts w:ascii="Times New Roman" w:hAnsi="Times New Roman"/>
          <w:b/>
          <w:bCs/>
          <w:noProof/>
          <w:lang w:eastAsia="en-IN"/>
        </w:rPr>
        <w:t>Scheme:</w:t>
      </w:r>
    </w:p>
    <w:p w14:paraId="27801FD0" w14:textId="77777777" w:rsidR="000F0FF4" w:rsidRDefault="000F0FF4" w:rsidP="000F0FF4">
      <w:pPr>
        <w:spacing w:after="0"/>
        <w:rPr>
          <w:rFonts w:ascii="Times New Roman" w:hAnsi="Times New Roman"/>
          <w:b/>
        </w:rPr>
      </w:pPr>
    </w:p>
    <w:p w14:paraId="79513EA8" w14:textId="77777777" w:rsidR="000F0FF4" w:rsidRDefault="000F0FF4" w:rsidP="000F0FF4">
      <w:pPr>
        <w:spacing w:after="0"/>
        <w:rPr>
          <w:rFonts w:ascii="Times New Roman" w:hAnsi="Times New Roman"/>
          <w:b/>
        </w:rPr>
      </w:pPr>
    </w:p>
    <w:p w14:paraId="3CDDB9E7" w14:textId="77777777" w:rsidR="000F0FF4" w:rsidRDefault="000F0FF4" w:rsidP="000F0FF4">
      <w:pPr>
        <w:spacing w:after="0"/>
        <w:rPr>
          <w:rFonts w:ascii="Times New Roman" w:hAnsi="Times New Roman"/>
          <w:b/>
        </w:rPr>
      </w:pPr>
    </w:p>
    <w:p w14:paraId="2131AAF6" w14:textId="77777777" w:rsidR="000F0FF4" w:rsidRDefault="000F0FF4" w:rsidP="000F0FF4">
      <w:pPr>
        <w:spacing w:after="0"/>
        <w:rPr>
          <w:rFonts w:ascii="Times New Roman" w:hAnsi="Times New Roman"/>
          <w:b/>
        </w:rPr>
      </w:pPr>
      <w:r w:rsidRPr="00584C5F">
        <w:rPr>
          <w:rFonts w:ascii="Times New Roman" w:hAnsi="Times New Roman"/>
          <w:b/>
        </w:rPr>
        <w:t>References</w:t>
      </w:r>
      <w:r>
        <w:rPr>
          <w:rFonts w:ascii="Times New Roman" w:hAnsi="Times New Roman"/>
          <w:b/>
        </w:rPr>
        <w:t xml:space="preserve"> and Notes:</w:t>
      </w:r>
    </w:p>
    <w:p w14:paraId="6A847DD1" w14:textId="0BF9CED5" w:rsidR="000F0FF4" w:rsidRPr="00061D83" w:rsidRDefault="000F0FF4" w:rsidP="000F0F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>Kumar, D. H.; Kumar, V. B.; and Ravikumar, P. C.,</w:t>
      </w:r>
      <w:r w:rsidRPr="007E1792">
        <w:rPr>
          <w:rFonts w:ascii="Times New Roman" w:hAnsi="Times New Roman"/>
          <w:bCs/>
        </w:rPr>
        <w:t xml:space="preserve"> </w:t>
      </w:r>
      <w:r w:rsidRPr="007E1792">
        <w:rPr>
          <w:rFonts w:ascii="Times New Roman" w:hAnsi="Times New Roman"/>
          <w:bCs/>
          <w:i/>
          <w:iCs/>
        </w:rPr>
        <w:t>Journal Name</w:t>
      </w:r>
      <w:r w:rsidRPr="007E179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>Year</w:t>
      </w:r>
      <w:r w:rsidRPr="007E1792">
        <w:rPr>
          <w:rFonts w:ascii="Times New Roman" w:hAnsi="Times New Roman"/>
          <w:bCs/>
        </w:rPr>
        <w:t xml:space="preserve">, </w:t>
      </w:r>
      <w:r w:rsidR="00B32264">
        <w:rPr>
          <w:rFonts w:ascii="Times New Roman" w:hAnsi="Times New Roman"/>
          <w:bCs/>
          <w:i/>
          <w:iCs/>
        </w:rPr>
        <w:t>Vol</w:t>
      </w:r>
      <w:r w:rsidRPr="007E1792">
        <w:rPr>
          <w:rFonts w:ascii="Times New Roman" w:hAnsi="Times New Roman"/>
          <w:bCs/>
        </w:rPr>
        <w:t>, XXXX-XXXX.</w:t>
      </w:r>
    </w:p>
    <w:p w14:paraId="77DBA685" w14:textId="77777777" w:rsidR="000F0FF4" w:rsidRDefault="000F0FF4" w:rsidP="000F0FF4">
      <w:pPr>
        <w:rPr>
          <w:bCs/>
          <w:sz w:val="20"/>
          <w:szCs w:val="20"/>
        </w:rPr>
      </w:pPr>
    </w:p>
    <w:p w14:paraId="4090363A" w14:textId="77777777" w:rsidR="000F0FF4" w:rsidRDefault="000F0FF4" w:rsidP="000F0FF4">
      <w:pPr>
        <w:rPr>
          <w:bCs/>
          <w:sz w:val="20"/>
          <w:szCs w:val="20"/>
        </w:rPr>
      </w:pPr>
      <w:r w:rsidRPr="007E1792">
        <w:rPr>
          <w:bCs/>
          <w:sz w:val="20"/>
          <w:szCs w:val="20"/>
        </w:rPr>
        <w:t xml:space="preserve"> </w:t>
      </w:r>
    </w:p>
    <w:p w14:paraId="777D16EC" w14:textId="77777777" w:rsidR="000F0FF4" w:rsidRDefault="000F0FF4" w:rsidP="000F0FF4">
      <w:pPr>
        <w:rPr>
          <w:bCs/>
          <w:sz w:val="20"/>
          <w:szCs w:val="20"/>
        </w:rPr>
      </w:pPr>
    </w:p>
    <w:p w14:paraId="14E5635C" w14:textId="77777777" w:rsidR="000F0FF4" w:rsidRDefault="000F0FF4" w:rsidP="000F0FF4">
      <w:pPr>
        <w:rPr>
          <w:bCs/>
          <w:sz w:val="20"/>
          <w:szCs w:val="20"/>
        </w:rPr>
      </w:pPr>
    </w:p>
    <w:p w14:paraId="3F216B35" w14:textId="77777777" w:rsidR="000F0FF4" w:rsidRDefault="000F0FF4" w:rsidP="000F0FF4">
      <w:pPr>
        <w:rPr>
          <w:bCs/>
          <w:sz w:val="20"/>
          <w:szCs w:val="20"/>
        </w:rPr>
      </w:pPr>
    </w:p>
    <w:p w14:paraId="001A9F3C" w14:textId="77777777" w:rsidR="000F0FF4" w:rsidRDefault="000F0FF4" w:rsidP="000F0FF4">
      <w:pPr>
        <w:rPr>
          <w:bCs/>
          <w:sz w:val="20"/>
          <w:szCs w:val="20"/>
        </w:rPr>
      </w:pPr>
    </w:p>
    <w:p w14:paraId="185B5F25" w14:textId="77777777" w:rsidR="000F0FF4" w:rsidRDefault="000F0FF4" w:rsidP="000F0FF4">
      <w:pPr>
        <w:rPr>
          <w:bCs/>
          <w:sz w:val="20"/>
          <w:szCs w:val="20"/>
        </w:rPr>
      </w:pPr>
    </w:p>
    <w:p w14:paraId="045DD794" w14:textId="77777777" w:rsidR="000F0FF4" w:rsidRDefault="000F0FF4" w:rsidP="000F0FF4">
      <w:pPr>
        <w:rPr>
          <w:bCs/>
          <w:sz w:val="20"/>
          <w:szCs w:val="20"/>
        </w:rPr>
      </w:pPr>
    </w:p>
    <w:p w14:paraId="1F23EF0A" w14:textId="77777777" w:rsidR="000F0FF4" w:rsidRDefault="000F0FF4" w:rsidP="000F0FF4">
      <w:pPr>
        <w:rPr>
          <w:bCs/>
          <w:sz w:val="20"/>
          <w:szCs w:val="20"/>
        </w:rPr>
      </w:pPr>
    </w:p>
    <w:p w14:paraId="409606FD" w14:textId="77777777" w:rsidR="000F0FF4" w:rsidRDefault="000F0FF4" w:rsidP="000F0FF4">
      <w:pPr>
        <w:rPr>
          <w:bCs/>
          <w:sz w:val="20"/>
          <w:szCs w:val="20"/>
        </w:rPr>
      </w:pPr>
    </w:p>
    <w:p w14:paraId="5696F858" w14:textId="77777777" w:rsidR="000F0FF4" w:rsidRDefault="000F0FF4" w:rsidP="000F0FF4">
      <w:pPr>
        <w:rPr>
          <w:bCs/>
          <w:sz w:val="20"/>
          <w:szCs w:val="20"/>
        </w:rPr>
      </w:pPr>
    </w:p>
    <w:p w14:paraId="78C2190A" w14:textId="77777777" w:rsidR="000F0FF4" w:rsidRDefault="000F0FF4" w:rsidP="000F0FF4">
      <w:pPr>
        <w:rPr>
          <w:bCs/>
          <w:sz w:val="20"/>
          <w:szCs w:val="20"/>
        </w:rPr>
      </w:pPr>
    </w:p>
    <w:sectPr w:rsidR="000F0FF4" w:rsidSect="002E4F90">
      <w:headerReference w:type="default" r:id="rId6"/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DEBF" w14:textId="77777777" w:rsidR="00E476C1" w:rsidRDefault="00E476C1" w:rsidP="000F0FF4">
      <w:pPr>
        <w:spacing w:after="0" w:line="240" w:lineRule="auto"/>
      </w:pPr>
      <w:r>
        <w:separator/>
      </w:r>
    </w:p>
  </w:endnote>
  <w:endnote w:type="continuationSeparator" w:id="0">
    <w:p w14:paraId="682F474B" w14:textId="77777777" w:rsidR="00E476C1" w:rsidRDefault="00E476C1" w:rsidP="000F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E8B3" w14:textId="77777777" w:rsidR="00285035" w:rsidRPr="00F91F45" w:rsidRDefault="00000000" w:rsidP="00BD7431">
    <w:pPr>
      <w:pStyle w:val="Footer"/>
      <w:jc w:val="center"/>
      <w:rPr>
        <w:rFonts w:ascii="Book Antiqua" w:hAnsi="Book Antiqua"/>
        <w:color w:val="C00000"/>
        <w:sz w:val="24"/>
        <w:szCs w:val="24"/>
        <w:lang w:val="en-US"/>
      </w:rPr>
    </w:pPr>
    <w:r>
      <w:rPr>
        <w:rFonts w:ascii="Book Antiqua" w:hAnsi="Book Antiqua"/>
        <w:b/>
        <w:bCs/>
        <w:color w:val="C00000"/>
        <w:sz w:val="24"/>
        <w:szCs w:val="24"/>
        <w:lang w:val="en-US"/>
      </w:rPr>
      <w:t>MTCS</w:t>
    </w:r>
    <w:r w:rsidRPr="00F91F45">
      <w:rPr>
        <w:rFonts w:ascii="Book Antiqua" w:hAnsi="Book Antiqua"/>
        <w:b/>
        <w:bCs/>
        <w:color w:val="C00000"/>
        <w:sz w:val="24"/>
        <w:szCs w:val="24"/>
        <w:lang w:val="en-US"/>
      </w:rPr>
      <w:t xml:space="preserve"> 20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 xml:space="preserve">23 </w:t>
    </w:r>
    <w:r>
      <w:rPr>
        <w:rFonts w:ascii="Book Antiqua" w:hAnsi="Book Antiqua"/>
        <w:bCs/>
        <w:color w:val="C00000"/>
        <w:sz w:val="24"/>
        <w:szCs w:val="24"/>
        <w:lang w:val="en-US"/>
      </w:rPr>
      <w:t xml:space="preserve">@ Dept of Chemistry, SAS, KIIT Bhubaneswar 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September</w:t>
    </w:r>
    <w:r w:rsidRPr="00F1761E">
      <w:rPr>
        <w:rFonts w:ascii="Book Antiqua" w:hAnsi="Book Antiqua"/>
        <w:b/>
        <w:bCs/>
        <w:color w:val="C00000"/>
        <w:sz w:val="24"/>
        <w:szCs w:val="24"/>
        <w:lang w:val="en-US"/>
      </w:rPr>
      <w:t xml:space="preserve"> 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05,</w:t>
    </w:r>
    <w:r w:rsidRPr="00F1761E">
      <w:rPr>
        <w:rFonts w:ascii="Book Antiqua" w:hAnsi="Book Antiqua"/>
        <w:b/>
        <w:bCs/>
        <w:color w:val="C00000"/>
        <w:sz w:val="24"/>
        <w:szCs w:val="24"/>
        <w:lang w:val="en-US"/>
      </w:rPr>
      <w:t xml:space="preserve"> 20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FD3B" w14:textId="77777777" w:rsidR="00E476C1" w:rsidRDefault="00E476C1" w:rsidP="000F0FF4">
      <w:pPr>
        <w:spacing w:after="0" w:line="240" w:lineRule="auto"/>
      </w:pPr>
      <w:r>
        <w:separator/>
      </w:r>
    </w:p>
  </w:footnote>
  <w:footnote w:type="continuationSeparator" w:id="0">
    <w:p w14:paraId="237F4B73" w14:textId="77777777" w:rsidR="00E476C1" w:rsidRDefault="00E476C1" w:rsidP="000F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24A0" w14:textId="49B8714D" w:rsidR="00285035" w:rsidRDefault="000F0FF4" w:rsidP="005073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5CB7C" wp14:editId="680299DC">
              <wp:simplePos x="0" y="0"/>
              <wp:positionH relativeFrom="column">
                <wp:posOffset>-342900</wp:posOffset>
              </wp:positionH>
              <wp:positionV relativeFrom="paragraph">
                <wp:posOffset>-429260</wp:posOffset>
              </wp:positionV>
              <wp:extent cx="6718300" cy="806450"/>
              <wp:effectExtent l="0" t="0" r="6350" b="0"/>
              <wp:wrapNone/>
              <wp:docPr id="219851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0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7AD17" w14:textId="77777777" w:rsidR="00C76C6D" w:rsidRPr="00AC46B8" w:rsidRDefault="00C76C6D" w:rsidP="00C76C6D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</w:rPr>
                          </w:pPr>
                          <w:r w:rsidRPr="00AC46B8"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lang w:val="en-US"/>
                            </w:rPr>
                            <w:t>Emerging Smart Materials in Applied Chemistry (ESMAC-2023)</w:t>
                          </w:r>
                        </w:p>
                        <w:p w14:paraId="1BD84E68" w14:textId="77777777" w:rsidR="00C76C6D" w:rsidRPr="00AC46B8" w:rsidRDefault="00C76C6D" w:rsidP="00C76C6D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</w:rPr>
                          </w:pPr>
                          <w:r w:rsidRPr="00AC46B8"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lang w:val="en-US"/>
                            </w:rPr>
                            <w:t>&amp;</w:t>
                          </w:r>
                        </w:p>
                        <w:p w14:paraId="5444B9C8" w14:textId="77777777" w:rsidR="00C76C6D" w:rsidRPr="00AC46B8" w:rsidRDefault="00C76C6D" w:rsidP="00C76C6D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</w:rPr>
                          </w:pPr>
                          <w:r w:rsidRPr="00AC46B8"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lang w:val="en-US"/>
                            </w:rPr>
                            <w:t>Interdisciplinary Science for Sustainability</w:t>
                          </w:r>
                        </w:p>
                        <w:p w14:paraId="42E5BEFD" w14:textId="08757F3F" w:rsidR="00C76C6D" w:rsidRPr="00934B82" w:rsidRDefault="00C76C6D" w:rsidP="00C76C6D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color w:val="0000FF"/>
                            </w:rPr>
                          </w:pPr>
                          <w:r w:rsidRPr="00934B82">
                            <w:rPr>
                              <w:rFonts w:ascii="Book Antiqua" w:hAnsi="Book Antiqua"/>
                              <w:b/>
                              <w:bCs/>
                              <w:color w:val="0000FF"/>
                              <w:lang w:val="en-US"/>
                            </w:rPr>
                            <w:t>Diamond Jubilee Celebration of Indian Photobiology Society</w:t>
                          </w:r>
                        </w:p>
                        <w:p w14:paraId="207AFD81" w14:textId="02DCCFBF" w:rsidR="00285035" w:rsidRPr="00AC46B8" w:rsidRDefault="00285035" w:rsidP="00C76C6D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5C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7pt;margin-top:-33.8pt;width:529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" stroked="f">
              <v:textbox>
                <w:txbxContent>
                  <w:p w14:paraId="7E97AD17" w14:textId="77777777" w:rsidR="00C76C6D" w:rsidRPr="00AC46B8" w:rsidRDefault="00C76C6D" w:rsidP="00C76C6D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bCs/>
                        <w:color w:val="C00000"/>
                      </w:rPr>
                    </w:pPr>
                    <w:r w:rsidRPr="00AC46B8">
                      <w:rPr>
                        <w:rFonts w:ascii="Book Antiqua" w:hAnsi="Book Antiqua"/>
                        <w:b/>
                        <w:bCs/>
                        <w:color w:val="C00000"/>
                        <w:lang w:val="en-US"/>
                      </w:rPr>
                      <w:t>Emerging Smart Materials in Applied Chemistry (ESMAC-2023)</w:t>
                    </w:r>
                  </w:p>
                  <w:p w14:paraId="1BD84E68" w14:textId="77777777" w:rsidR="00C76C6D" w:rsidRPr="00AC46B8" w:rsidRDefault="00C76C6D" w:rsidP="00C76C6D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bCs/>
                        <w:color w:val="C00000"/>
                      </w:rPr>
                    </w:pPr>
                    <w:r w:rsidRPr="00AC46B8">
                      <w:rPr>
                        <w:rFonts w:ascii="Book Antiqua" w:hAnsi="Book Antiqua"/>
                        <w:b/>
                        <w:bCs/>
                        <w:color w:val="C00000"/>
                        <w:lang w:val="en-US"/>
                      </w:rPr>
                      <w:t>&amp;</w:t>
                    </w:r>
                  </w:p>
                  <w:p w14:paraId="5444B9C8" w14:textId="77777777" w:rsidR="00C76C6D" w:rsidRPr="00AC46B8" w:rsidRDefault="00C76C6D" w:rsidP="00C76C6D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bCs/>
                        <w:color w:val="C00000"/>
                      </w:rPr>
                    </w:pPr>
                    <w:r w:rsidRPr="00AC46B8">
                      <w:rPr>
                        <w:rFonts w:ascii="Book Antiqua" w:hAnsi="Book Antiqua"/>
                        <w:b/>
                        <w:bCs/>
                        <w:color w:val="C00000"/>
                        <w:lang w:val="en-US"/>
                      </w:rPr>
                      <w:t>Interdisciplinary Science for Sustainability</w:t>
                    </w:r>
                  </w:p>
                  <w:p w14:paraId="42E5BEFD" w14:textId="08757F3F" w:rsidR="00C76C6D" w:rsidRPr="00934B82" w:rsidRDefault="00C76C6D" w:rsidP="00C76C6D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bCs/>
                        <w:color w:val="0000FF"/>
                      </w:rPr>
                    </w:pPr>
                    <w:r w:rsidRPr="00934B82">
                      <w:rPr>
                        <w:rFonts w:ascii="Book Antiqua" w:hAnsi="Book Antiqua"/>
                        <w:b/>
                        <w:bCs/>
                        <w:color w:val="0000FF"/>
                        <w:lang w:val="en-US"/>
                      </w:rPr>
                      <w:t>Diamond Jubilee Celebration of Indian Photobiology Society</w:t>
                    </w:r>
                  </w:p>
                  <w:p w14:paraId="207AFD81" w14:textId="02DCCFBF" w:rsidR="00285035" w:rsidRPr="00AC46B8" w:rsidRDefault="00285035" w:rsidP="00C76C6D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sDCzMDC3sDQBcpR0lIJTi4sz8/NACoxrASxDG7UsAAAA"/>
  </w:docVars>
  <w:rsids>
    <w:rsidRoot w:val="000F0FF4"/>
    <w:rsid w:val="000F0FF4"/>
    <w:rsid w:val="00205C7E"/>
    <w:rsid w:val="00285035"/>
    <w:rsid w:val="00450AD6"/>
    <w:rsid w:val="007402DC"/>
    <w:rsid w:val="007E4507"/>
    <w:rsid w:val="00934B82"/>
    <w:rsid w:val="00AC46B8"/>
    <w:rsid w:val="00B32264"/>
    <w:rsid w:val="00C34620"/>
    <w:rsid w:val="00C76C6D"/>
    <w:rsid w:val="00CB5B56"/>
    <w:rsid w:val="00D42C37"/>
    <w:rsid w:val="00E476C1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5EA73"/>
  <w15:chartTrackingRefBased/>
  <w15:docId w15:val="{17E3281F-8BD7-4E24-8DCD-C690957E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F4"/>
    <w:rPr>
      <w:rFonts w:ascii="Calibri" w:eastAsia="Calibri" w:hAnsi="Calibri" w:cs="Times New Roman"/>
      <w:kern w:val="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FF4"/>
    <w:rPr>
      <w:rFonts w:ascii="Calibri" w:eastAsia="Calibri" w:hAnsi="Calibri" w:cs="Times New Roman"/>
      <w:kern w:val="0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0F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FF4"/>
    <w:rPr>
      <w:rFonts w:ascii="Calibri" w:eastAsia="Calibri" w:hAnsi="Calibri" w:cs="Times New Roman"/>
      <w:kern w:val="0"/>
      <w:lang w:val="en-IN"/>
    </w:rPr>
  </w:style>
  <w:style w:type="character" w:customStyle="1" w:styleId="object">
    <w:name w:val="object"/>
    <w:basedOn w:val="DefaultParagraphFont"/>
    <w:rsid w:val="000F0FF4"/>
  </w:style>
  <w:style w:type="paragraph" w:styleId="NormalWeb">
    <w:name w:val="Normal (Web)"/>
    <w:basedOn w:val="Normal"/>
    <w:uiPriority w:val="99"/>
    <w:semiHidden/>
    <w:unhideWhenUsed/>
    <w:rsid w:val="00C76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Rojalin Sahu</dc:creator>
  <cp:keywords/>
  <dc:description/>
  <cp:lastModifiedBy>Dr Rojalin Sahu</cp:lastModifiedBy>
  <cp:revision>2</cp:revision>
  <dcterms:created xsi:type="dcterms:W3CDTF">2023-10-03T10:06:00Z</dcterms:created>
  <dcterms:modified xsi:type="dcterms:W3CDTF">2023-10-03T10:06:00Z</dcterms:modified>
</cp:coreProperties>
</file>